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0D" w:rsidRDefault="003D2D30" w:rsidP="00DF5E61">
      <w:pPr>
        <w:jc w:val="both"/>
      </w:pPr>
      <w:r>
        <w:t>Bonjour à</w:t>
      </w:r>
      <w:r w:rsidR="007A6A0D">
        <w:t xml:space="preserve"> tous,</w:t>
      </w:r>
    </w:p>
    <w:p w:rsidR="00DF5E61" w:rsidRDefault="007A6A0D" w:rsidP="00DF5E61">
      <w:pPr>
        <w:spacing w:after="0"/>
        <w:jc w:val="both"/>
      </w:pPr>
      <w:r>
        <w:t>Le Conseil d’Administration</w:t>
      </w:r>
      <w:r w:rsidR="003D2D30">
        <w:t xml:space="preserve"> de la SFBMEc</w:t>
      </w:r>
      <w:r>
        <w:t xml:space="preserve"> </w:t>
      </w:r>
      <w:r w:rsidR="003D2D30">
        <w:t xml:space="preserve">qui s’est réuni le </w:t>
      </w:r>
      <w:r>
        <w:t>1</w:t>
      </w:r>
      <w:r w:rsidRPr="004C5E83">
        <w:rPr>
          <w:vertAlign w:val="superscript"/>
        </w:rPr>
        <w:t>er</w:t>
      </w:r>
      <w:r>
        <w:t xml:space="preserve"> décembre 2014 a décidé d</w:t>
      </w:r>
      <w:r w:rsidR="003D2D30">
        <w:t>’</w:t>
      </w:r>
      <w:r>
        <w:t>attribu</w:t>
      </w:r>
      <w:r w:rsidR="003D2D30">
        <w:t xml:space="preserve">er </w:t>
      </w:r>
      <w:r>
        <w:t xml:space="preserve">6 bourses de </w:t>
      </w:r>
      <w:r w:rsidR="003D2D30">
        <w:t xml:space="preserve">voyage de </w:t>
      </w:r>
      <w:r>
        <w:t xml:space="preserve">300 </w:t>
      </w:r>
      <w:r w:rsidR="004C5E83">
        <w:t xml:space="preserve">€ </w:t>
      </w:r>
      <w:r>
        <w:t xml:space="preserve">pour la </w:t>
      </w:r>
      <w:r w:rsidR="00D372A2">
        <w:t>XXIII</w:t>
      </w:r>
      <w:r w:rsidR="00D372A2" w:rsidRPr="00DF5E61">
        <w:rPr>
          <w:vertAlign w:val="superscript"/>
        </w:rPr>
        <w:t xml:space="preserve">ème </w:t>
      </w:r>
      <w:r>
        <w:t xml:space="preserve">réunion annuelle de la SFBMEC qui aura lieu à Lyon </w:t>
      </w:r>
      <w:r w:rsidR="00B01E8D">
        <w:t xml:space="preserve">du 11 au 13 </w:t>
      </w:r>
      <w:r w:rsidR="00D372A2">
        <w:t xml:space="preserve">mars 2015 </w:t>
      </w:r>
      <w:r>
        <w:t xml:space="preserve">et 3 bourses de 600 </w:t>
      </w:r>
      <w:r w:rsidR="004C5E83">
        <w:t xml:space="preserve">€ </w:t>
      </w:r>
      <w:r>
        <w:t xml:space="preserve">pour </w:t>
      </w:r>
      <w:r w:rsidR="00DF5E61">
        <w:t xml:space="preserve">des </w:t>
      </w:r>
      <w:r>
        <w:t>congrès internationa</w:t>
      </w:r>
      <w:r w:rsidR="00DF5E61">
        <w:t>ux</w:t>
      </w:r>
      <w:r>
        <w:t xml:space="preserve"> en lien avec la</w:t>
      </w:r>
      <w:r w:rsidR="00D372A2">
        <w:t xml:space="preserve"> matrice extracellulaire</w:t>
      </w:r>
      <w:r w:rsidR="00DA4D35">
        <w:t xml:space="preserve">. </w:t>
      </w:r>
      <w:r w:rsidR="00D372A2">
        <w:t xml:space="preserve">Ces bourses sont réservées en priorité aux doctorants mais les </w:t>
      </w:r>
      <w:r w:rsidR="00B01E8D">
        <w:t xml:space="preserve">candidatures de </w:t>
      </w:r>
      <w:r w:rsidR="00D372A2">
        <w:t>post-doctorants sont également éligibles.</w:t>
      </w:r>
      <w:r w:rsidR="00DF5E61">
        <w:t xml:space="preserve"> </w:t>
      </w:r>
      <w:r w:rsidR="001F7E26" w:rsidRPr="001F7E26">
        <w:t xml:space="preserve">Le candidat et son directeur de thèse </w:t>
      </w:r>
      <w:r w:rsidR="004C5E83">
        <w:t xml:space="preserve">pour les </w:t>
      </w:r>
      <w:r w:rsidR="001F7E26" w:rsidRPr="001F7E26">
        <w:t>doctorant</w:t>
      </w:r>
      <w:r w:rsidR="004C5E83">
        <w:t>s</w:t>
      </w:r>
      <w:r w:rsidR="001F7E26" w:rsidRPr="001F7E26">
        <w:t xml:space="preserve"> ou d’équipe </w:t>
      </w:r>
      <w:r w:rsidR="004C5E83">
        <w:t xml:space="preserve">pour les </w:t>
      </w:r>
      <w:r w:rsidR="001F7E26" w:rsidRPr="001F7E26">
        <w:t>post-doctorant</w:t>
      </w:r>
      <w:r w:rsidR="004C5E83">
        <w:t>s</w:t>
      </w:r>
      <w:r w:rsidR="001F7E26" w:rsidRPr="001F7E26">
        <w:t xml:space="preserve"> doivent </w:t>
      </w:r>
      <w:r w:rsidR="001F7E26">
        <w:t xml:space="preserve">avoir payé </w:t>
      </w:r>
      <w:r w:rsidR="001F7E26" w:rsidRPr="001F7E26">
        <w:t xml:space="preserve">leur cotisation </w:t>
      </w:r>
      <w:r w:rsidR="001F7E26">
        <w:t xml:space="preserve">2014 </w:t>
      </w:r>
      <w:r w:rsidR="001F7E26" w:rsidRPr="001F7E26">
        <w:t>à la SFBMEc.</w:t>
      </w:r>
      <w:r w:rsidR="001F7E26">
        <w:t xml:space="preserve"> </w:t>
      </w:r>
      <w:r w:rsidR="004C5E83">
        <w:t xml:space="preserve">Ce point pourra être vérifié auprès du   </w:t>
      </w:r>
      <w:r w:rsidR="001F7E26">
        <w:t xml:space="preserve">Trésorier </w:t>
      </w:r>
      <w:r w:rsidR="00B01E8D">
        <w:t xml:space="preserve">de la SFBMEc, </w:t>
      </w:r>
      <w:r w:rsidR="001F7E26">
        <w:t>Jean-Claude Monboisse (</w:t>
      </w:r>
      <w:hyperlink r:id="rId5" w:history="1">
        <w:r w:rsidR="001F7E26" w:rsidRPr="008E5927">
          <w:rPr>
            <w:rStyle w:val="Lienhypertexte"/>
          </w:rPr>
          <w:t>jean-claude.monboisse@univ-reims.fr</w:t>
        </w:r>
      </w:hyperlink>
      <w:r w:rsidR="001F7E26">
        <w:t>).</w:t>
      </w:r>
      <w:r w:rsidR="004C5E83">
        <w:t xml:space="preserve"> </w:t>
      </w:r>
      <w:r w:rsidR="008F4E2F">
        <w:t>L</w:t>
      </w:r>
      <w:r w:rsidR="00DF5E61" w:rsidRPr="00DF5E61">
        <w:t xml:space="preserve">es </w:t>
      </w:r>
      <w:r w:rsidR="00DF5E61">
        <w:t>bours</w:t>
      </w:r>
      <w:r w:rsidR="00DF5E61" w:rsidRPr="00DF5E61">
        <w:t xml:space="preserve">es seront versées sur présentation des justificatifs de dépenses établis </w:t>
      </w:r>
      <w:r w:rsidR="00DF5E61">
        <w:t xml:space="preserve">exclusivement </w:t>
      </w:r>
      <w:r w:rsidR="00DF5E61" w:rsidRPr="00DF5E61">
        <w:t>au nom du bénéficiaire.</w:t>
      </w:r>
    </w:p>
    <w:p w:rsidR="007A6A0D" w:rsidRDefault="007A6A0D" w:rsidP="00DF5E61">
      <w:pPr>
        <w:spacing w:after="0"/>
        <w:jc w:val="both"/>
      </w:pPr>
    </w:p>
    <w:p w:rsidR="001F7E26" w:rsidRPr="00DF5E61" w:rsidRDefault="001F7E26" w:rsidP="00DF5E61">
      <w:pPr>
        <w:spacing w:after="0"/>
        <w:jc w:val="both"/>
      </w:pPr>
      <w:r w:rsidRPr="00DF5E61">
        <w:t>Le dossier de candidature doit comprendre l</w:t>
      </w:r>
      <w:r w:rsidR="00FF49A6" w:rsidRPr="00DF5E61">
        <w:t>e</w:t>
      </w:r>
      <w:r w:rsidRPr="00DF5E61">
        <w:t>s éléments suivants </w:t>
      </w:r>
      <w:r w:rsidR="00722307">
        <w:t xml:space="preserve">réunis dans un seul document </w:t>
      </w:r>
      <w:r w:rsidR="00722307" w:rsidRPr="00722307">
        <w:t>au format .pdf</w:t>
      </w:r>
      <w:r w:rsidR="00722307">
        <w:t> :</w:t>
      </w:r>
    </w:p>
    <w:p w:rsidR="001F7E26" w:rsidRDefault="001F7E26" w:rsidP="00DF5E61">
      <w:pPr>
        <w:spacing w:after="0"/>
        <w:jc w:val="both"/>
      </w:pPr>
      <w:r>
        <w:t>- Une lettre de motivation</w:t>
      </w:r>
    </w:p>
    <w:p w:rsidR="001F7E26" w:rsidRDefault="001F7E26" w:rsidP="00DF5E61">
      <w:pPr>
        <w:spacing w:after="0"/>
        <w:jc w:val="both"/>
      </w:pPr>
      <w:r>
        <w:t>- Le CV du candida</w:t>
      </w:r>
      <w:r w:rsidR="00B01E8D">
        <w:t>t indiquant le nom et les coordonnées de</w:t>
      </w:r>
      <w:r w:rsidR="00DF5E61">
        <w:t xml:space="preserve"> son laboratoire ainsi que le nom et les coordonnées du directeur de thèse pour les doctorants ou du directeur de l’équipe pour les post-d</w:t>
      </w:r>
      <w:r w:rsidR="008E24BF">
        <w:t>octorants ainsi que la liste d</w:t>
      </w:r>
      <w:r>
        <w:t xml:space="preserve">es communications orales et par affiche </w:t>
      </w:r>
      <w:r w:rsidR="008E24BF">
        <w:t>et d</w:t>
      </w:r>
      <w:r>
        <w:t xml:space="preserve">es </w:t>
      </w:r>
      <w:r w:rsidR="00DF5E61">
        <w:t>publications</w:t>
      </w:r>
      <w:r w:rsidR="008E24BF">
        <w:t xml:space="preserve"> du candidat</w:t>
      </w:r>
    </w:p>
    <w:p w:rsidR="001F7E26" w:rsidRDefault="00FF49A6" w:rsidP="00DF5E61">
      <w:pPr>
        <w:spacing w:after="0"/>
        <w:jc w:val="both"/>
      </w:pPr>
      <w:r>
        <w:t xml:space="preserve">- </w:t>
      </w:r>
      <w:r w:rsidRPr="00FF49A6">
        <w:t>Le résumé du travail qui sera présenté</w:t>
      </w:r>
      <w:r w:rsidR="006A380D">
        <w:t xml:space="preserve"> au congrès</w:t>
      </w:r>
      <w:r w:rsidR="00636039">
        <w:t xml:space="preserve"> par le candidat</w:t>
      </w:r>
    </w:p>
    <w:p w:rsidR="009315E0" w:rsidRDefault="009315E0" w:rsidP="00DF5E61">
      <w:pPr>
        <w:spacing w:after="0"/>
        <w:jc w:val="both"/>
      </w:pPr>
      <w:r w:rsidRPr="009315E0">
        <w:t xml:space="preserve">- </w:t>
      </w:r>
      <w:r>
        <w:t>Et uniquement pour les candidats à une bourse internationale l</w:t>
      </w:r>
      <w:r w:rsidRPr="009315E0">
        <w:t xml:space="preserve">e </w:t>
      </w:r>
      <w:r>
        <w:t xml:space="preserve">nom du congrès, le </w:t>
      </w:r>
      <w:r w:rsidRPr="009315E0">
        <w:t>programme du congrès et éventuellement de la session concernant la matrice extracellulaire ainsi que le lieu où se déroule</w:t>
      </w:r>
      <w:r>
        <w:t>ra</w:t>
      </w:r>
      <w:r w:rsidRPr="009315E0">
        <w:t xml:space="preserve"> le congrès</w:t>
      </w:r>
    </w:p>
    <w:p w:rsidR="001F7E26" w:rsidRDefault="001F7E26" w:rsidP="00DF5E61">
      <w:pPr>
        <w:spacing w:after="0"/>
        <w:jc w:val="both"/>
      </w:pPr>
    </w:p>
    <w:p w:rsidR="007A6A0D" w:rsidRDefault="006A380D" w:rsidP="00DF5E61">
      <w:pPr>
        <w:spacing w:after="0"/>
        <w:jc w:val="both"/>
      </w:pPr>
      <w:r>
        <w:t xml:space="preserve">La date limite d’envoi des dossiers </w:t>
      </w:r>
      <w:r w:rsidR="00D31F9E">
        <w:t xml:space="preserve">de candidature </w:t>
      </w:r>
      <w:r>
        <w:t xml:space="preserve">est fixée au </w:t>
      </w:r>
      <w:r w:rsidR="007A6A0D" w:rsidRPr="00DF5E61">
        <w:rPr>
          <w:b/>
        </w:rPr>
        <w:t>15 janvier 201</w:t>
      </w:r>
      <w:r w:rsidRPr="00DF5E61">
        <w:rPr>
          <w:b/>
        </w:rPr>
        <w:t>5</w:t>
      </w:r>
      <w:r>
        <w:t xml:space="preserve"> </w:t>
      </w:r>
      <w:r w:rsidRPr="00D31F9E">
        <w:rPr>
          <w:b/>
        </w:rPr>
        <w:t>pour les bourses destinées à la réunion annuelle de la SFBMEc et au 28 février 2015</w:t>
      </w:r>
      <w:r w:rsidR="00DF5E61" w:rsidRPr="00D31F9E">
        <w:rPr>
          <w:b/>
        </w:rPr>
        <w:t xml:space="preserve"> pour les bourses destinées aux congrès internationaux</w:t>
      </w:r>
      <w:r>
        <w:t>.</w:t>
      </w:r>
      <w:r w:rsidR="00DF5E61">
        <w:t xml:space="preserve"> </w:t>
      </w:r>
      <w:r w:rsidR="00901735">
        <w:t>Les dossiers</w:t>
      </w:r>
      <w:r w:rsidR="00D31F9E">
        <w:t xml:space="preserve"> </w:t>
      </w:r>
      <w:r>
        <w:t xml:space="preserve">doivent être envoyés </w:t>
      </w:r>
      <w:r w:rsidR="00636039">
        <w:t xml:space="preserve">par mail </w:t>
      </w:r>
      <w:r w:rsidR="00DF5E61">
        <w:t>au S</w:t>
      </w:r>
      <w:r>
        <w:t>ecrétaire de la SFBMEc</w:t>
      </w:r>
      <w:r w:rsidR="00636039">
        <w:t>,</w:t>
      </w:r>
      <w:r>
        <w:t xml:space="preserve"> Franck </w:t>
      </w:r>
      <w:proofErr w:type="spellStart"/>
      <w:r>
        <w:t>Carreiras</w:t>
      </w:r>
      <w:proofErr w:type="spellEnd"/>
      <w:r>
        <w:t xml:space="preserve"> </w:t>
      </w:r>
      <w:r w:rsidRPr="006A380D">
        <w:t>(</w:t>
      </w:r>
      <w:hyperlink r:id="rId6" w:history="1">
        <w:r w:rsidRPr="008E5927">
          <w:rPr>
            <w:rStyle w:val="Lienhypertexte"/>
          </w:rPr>
          <w:t>franck.carreiras@u-cergy.fr</w:t>
        </w:r>
      </w:hyperlink>
      <w:r w:rsidRPr="006A380D">
        <w:t>)</w:t>
      </w:r>
      <w:r w:rsidR="00AC3BD1">
        <w:t xml:space="preserve"> et </w:t>
      </w:r>
      <w:bookmarkStart w:id="0" w:name="_GoBack"/>
      <w:bookmarkEnd w:id="0"/>
      <w:r w:rsidR="00DF5E61" w:rsidRPr="00DF5E61">
        <w:t xml:space="preserve">seront </w:t>
      </w:r>
      <w:r w:rsidR="006E6FCF">
        <w:t xml:space="preserve">ensuite </w:t>
      </w:r>
      <w:r w:rsidR="00DF5E61" w:rsidRPr="00DF5E61">
        <w:t>examinés par le Conseil d’Administration</w:t>
      </w:r>
      <w:r w:rsidR="00DF5E61">
        <w:t>.</w:t>
      </w:r>
    </w:p>
    <w:p w:rsidR="00DF5E61" w:rsidRDefault="00DF5E61" w:rsidP="00DF5E61">
      <w:pPr>
        <w:spacing w:after="0"/>
        <w:jc w:val="both"/>
      </w:pPr>
    </w:p>
    <w:p w:rsidR="00DF5E61" w:rsidRDefault="00DF5E61" w:rsidP="00DF5E61">
      <w:pPr>
        <w:spacing w:after="0"/>
        <w:jc w:val="both"/>
      </w:pPr>
      <w:r>
        <w:t>Bien cordialement,</w:t>
      </w:r>
    </w:p>
    <w:p w:rsidR="00DF5E61" w:rsidRDefault="00DF5E61" w:rsidP="00DF5E61">
      <w:pPr>
        <w:spacing w:after="0"/>
        <w:jc w:val="both"/>
      </w:pPr>
    </w:p>
    <w:p w:rsidR="00DF5E61" w:rsidRDefault="00DF5E61" w:rsidP="00DF5E61">
      <w:pPr>
        <w:spacing w:after="0"/>
        <w:jc w:val="both"/>
      </w:pPr>
      <w:r>
        <w:t>Franck Carreiras, Secrétaire de la SFBMEC</w:t>
      </w:r>
    </w:p>
    <w:p w:rsidR="00DF5E61" w:rsidRDefault="00DF5E61" w:rsidP="00DF5E61">
      <w:pPr>
        <w:spacing w:after="0"/>
        <w:jc w:val="both"/>
      </w:pPr>
      <w:r>
        <w:t>Jean-Claude Monboisse, Trésorier de la SFBMEc</w:t>
      </w:r>
    </w:p>
    <w:p w:rsidR="00DF5E61" w:rsidRDefault="00DF5E61" w:rsidP="00DF5E61">
      <w:pPr>
        <w:spacing w:after="0"/>
        <w:jc w:val="both"/>
      </w:pPr>
      <w:r>
        <w:t>Sylvie Ricard-Blum, Présidente de la SFBMEC</w:t>
      </w:r>
    </w:p>
    <w:p w:rsidR="00DF5E61" w:rsidRDefault="00DF5E61" w:rsidP="00636039">
      <w:pPr>
        <w:spacing w:after="0"/>
      </w:pPr>
    </w:p>
    <w:p w:rsidR="00DF5E61" w:rsidRDefault="00DF5E61" w:rsidP="00636039">
      <w:pPr>
        <w:spacing w:after="0"/>
      </w:pPr>
    </w:p>
    <w:p w:rsidR="007A6A0D" w:rsidRDefault="007A6A0D" w:rsidP="007A6A0D"/>
    <w:p w:rsidR="007A6A0D" w:rsidRDefault="007A6A0D" w:rsidP="007A6A0D">
      <w:r>
        <w:t xml:space="preserve"> </w:t>
      </w:r>
    </w:p>
    <w:p w:rsidR="007A6A0D" w:rsidRDefault="007A6A0D" w:rsidP="007A6A0D"/>
    <w:p w:rsidR="00143041" w:rsidRDefault="00143041" w:rsidP="007A6A0D"/>
    <w:sectPr w:rsidR="0014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0D"/>
    <w:rsid w:val="00143041"/>
    <w:rsid w:val="001F7E26"/>
    <w:rsid w:val="003D2D30"/>
    <w:rsid w:val="004C5E83"/>
    <w:rsid w:val="006017E3"/>
    <w:rsid w:val="00636039"/>
    <w:rsid w:val="00654E92"/>
    <w:rsid w:val="006A380D"/>
    <w:rsid w:val="006E6FCF"/>
    <w:rsid w:val="00722307"/>
    <w:rsid w:val="007A6A0D"/>
    <w:rsid w:val="008E24BF"/>
    <w:rsid w:val="008F4E2F"/>
    <w:rsid w:val="00901735"/>
    <w:rsid w:val="009315E0"/>
    <w:rsid w:val="00AC3BD1"/>
    <w:rsid w:val="00B01E8D"/>
    <w:rsid w:val="00D31F9E"/>
    <w:rsid w:val="00D372A2"/>
    <w:rsid w:val="00DA4D35"/>
    <w:rsid w:val="00DF5E61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7E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7E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7E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7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anck.carreiras@u-cergy.fr" TargetMode="External"/><Relationship Id="rId5" Type="http://schemas.openxmlformats.org/officeDocument/2006/relationships/hyperlink" Target="mailto:jean-claude.monboisse@univ-reim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14</cp:revision>
  <dcterms:created xsi:type="dcterms:W3CDTF">2014-12-04T16:11:00Z</dcterms:created>
  <dcterms:modified xsi:type="dcterms:W3CDTF">2014-12-04T20:18:00Z</dcterms:modified>
</cp:coreProperties>
</file>